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 xml:space="preserve">«Вышкомонтажные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r w:rsidR="00A26D35">
        <w:rPr>
          <w:rFonts w:ascii="Times New Roman" w:hAnsi="Times New Roman"/>
          <w:b/>
          <w:sz w:val="24"/>
        </w:rPr>
        <w:t xml:space="preserve"> и перевозка грузов</w:t>
      </w:r>
      <w:r w:rsidR="00934C4E" w:rsidRPr="004F6EB3">
        <w:rPr>
          <w:rFonts w:ascii="Times New Roman" w:hAnsi="Times New Roman"/>
          <w:b/>
          <w:sz w:val="24"/>
        </w:rPr>
        <w:t>, пр</w:t>
      </w:r>
      <w:r w:rsidR="00C56435">
        <w:rPr>
          <w:rFonts w:ascii="Times New Roman" w:hAnsi="Times New Roman"/>
          <w:b/>
          <w:sz w:val="24"/>
        </w:rPr>
        <w:t>о</w:t>
      </w:r>
      <w:r w:rsidR="00C02BAE">
        <w:rPr>
          <w:rFonts w:ascii="Times New Roman" w:hAnsi="Times New Roman"/>
          <w:b/>
          <w:sz w:val="24"/>
        </w:rPr>
        <w:t>водимые на буровой площадке №246</w:t>
      </w:r>
      <w:r w:rsidR="00934C4E" w:rsidRPr="004F6EB3">
        <w:rPr>
          <w:rFonts w:ascii="Times New Roman" w:hAnsi="Times New Roman"/>
          <w:b/>
          <w:sz w:val="24"/>
        </w:rPr>
        <w:t xml:space="preserve"> </w:t>
      </w:r>
      <w:proofErr w:type="spellStart"/>
      <w:r w:rsidR="00934C4E" w:rsidRPr="00DA1FBD">
        <w:rPr>
          <w:rFonts w:ascii="Times New Roman" w:hAnsi="Times New Roman"/>
          <w:b/>
          <w:sz w:val="24"/>
        </w:rPr>
        <w:t>Куюмбинского</w:t>
      </w:r>
      <w:proofErr w:type="spellEnd"/>
      <w:r w:rsidR="00934C4E" w:rsidRPr="00DA1FBD">
        <w:rPr>
          <w:rFonts w:ascii="Times New Roman" w:hAnsi="Times New Roman"/>
          <w:b/>
          <w:sz w:val="24"/>
        </w:rPr>
        <w:t xml:space="preserve"> лицензионного у</w:t>
      </w:r>
      <w:r w:rsidR="00C02BAE">
        <w:rPr>
          <w:rFonts w:ascii="Times New Roman" w:hAnsi="Times New Roman"/>
          <w:b/>
          <w:sz w:val="24"/>
        </w:rPr>
        <w:t>частка  и буровой площадке</w:t>
      </w:r>
      <w:r w:rsidR="006C56CC">
        <w:rPr>
          <w:rFonts w:ascii="Times New Roman" w:hAnsi="Times New Roman"/>
          <w:b/>
          <w:sz w:val="24"/>
        </w:rPr>
        <w:t xml:space="preserve"> № 272</w:t>
      </w:r>
      <w:r w:rsidR="00934C4E" w:rsidRPr="00DA1FBD">
        <w:rPr>
          <w:rFonts w:ascii="Times New Roman" w:hAnsi="Times New Roman"/>
          <w:b/>
          <w:sz w:val="24"/>
        </w:rPr>
        <w:t xml:space="preserve"> </w:t>
      </w:r>
      <w:proofErr w:type="spellStart"/>
      <w:r w:rsidR="00934C4E" w:rsidRPr="00DA1FBD">
        <w:rPr>
          <w:rFonts w:ascii="Times New Roman" w:hAnsi="Times New Roman"/>
          <w:b/>
          <w:sz w:val="24"/>
        </w:rPr>
        <w:t>Куюмбинского</w:t>
      </w:r>
      <w:proofErr w:type="spellEnd"/>
      <w:r w:rsidR="00934C4E" w:rsidRPr="00DA1FBD">
        <w:rPr>
          <w:rFonts w:ascii="Times New Roman" w:hAnsi="Times New Roman"/>
          <w:b/>
          <w:sz w:val="24"/>
        </w:rPr>
        <w:t xml:space="preserve"> лицензионного участка в 2016-2017 г.г.» по Лоту </w:t>
      </w:r>
      <w:r w:rsidR="00C02BAE">
        <w:rPr>
          <w:rFonts w:ascii="Times New Roman" w:hAnsi="Times New Roman"/>
          <w:b/>
          <w:sz w:val="24"/>
          <w:u w:val="single"/>
        </w:rPr>
        <w:t>№ БНГРЭ/12.3</w:t>
      </w:r>
      <w:r w:rsidR="00934C4E" w:rsidRPr="00DA1FBD">
        <w:rPr>
          <w:rFonts w:ascii="Times New Roman" w:hAnsi="Times New Roman"/>
          <w:b/>
          <w:sz w:val="24"/>
          <w:u w:val="single"/>
        </w:rPr>
        <w:t>-2016</w:t>
      </w:r>
      <w:r w:rsidR="00F70947" w:rsidRPr="00DA1FBD">
        <w:rPr>
          <w:rFonts w:ascii="Times New Roman" w:hAnsi="Times New Roman"/>
          <w:sz w:val="24"/>
          <w:u w:val="single"/>
        </w:rPr>
        <w:t xml:space="preserve"> </w:t>
      </w:r>
      <w:r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4F6EB3" w:rsidTr="00C02BAE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261" w:type="dxa"/>
          </w:tcPr>
          <w:p w:rsidR="004F6EB3" w:rsidRPr="00DA1FBD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7C3553" w:rsidRPr="00DA1FBD">
              <w:rPr>
                <w:rFonts w:ascii="Times New Roman" w:hAnsi="Times New Roman"/>
                <w:b/>
                <w:sz w:val="24"/>
              </w:rPr>
              <w:t xml:space="preserve">Вышкомонтажные 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работы </w:t>
            </w:r>
            <w:r w:rsidR="00A26D35">
              <w:rPr>
                <w:rFonts w:ascii="Times New Roman" w:hAnsi="Times New Roman"/>
                <w:b/>
                <w:sz w:val="24"/>
              </w:rPr>
              <w:t xml:space="preserve"> и перевозка грузов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, пр</w:t>
            </w:r>
            <w:r w:rsidR="007C3553" w:rsidRPr="00DA1FBD">
              <w:rPr>
                <w:rFonts w:ascii="Times New Roman" w:hAnsi="Times New Roman"/>
                <w:b/>
                <w:sz w:val="24"/>
              </w:rPr>
              <w:t>оводимые на буровой площадке №24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6 </w:t>
            </w:r>
            <w:proofErr w:type="spellStart"/>
            <w:r w:rsidR="004F6EB3" w:rsidRPr="00DA1FBD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лицензионного у</w:t>
            </w:r>
            <w:r w:rsidR="00C02BAE">
              <w:rPr>
                <w:rFonts w:ascii="Times New Roman" w:hAnsi="Times New Roman"/>
                <w:b/>
                <w:sz w:val="24"/>
              </w:rPr>
              <w:t xml:space="preserve">частка  и буровой </w:t>
            </w:r>
            <w:r w:rsidR="006C56CC">
              <w:rPr>
                <w:rFonts w:ascii="Times New Roman" w:hAnsi="Times New Roman"/>
                <w:b/>
                <w:sz w:val="24"/>
              </w:rPr>
              <w:t>площадке № 272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4F6EB3" w:rsidRPr="00DA1FBD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лицензионного участка в 2016-2017 г.г.»</w:t>
            </w:r>
          </w:p>
          <w:p w:rsidR="00603850" w:rsidRPr="00DA1FBD" w:rsidRDefault="004F6EB3" w:rsidP="004F6EB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C02BAE">
              <w:rPr>
                <w:rFonts w:ascii="Times New Roman" w:hAnsi="Times New Roman"/>
                <w:b/>
                <w:sz w:val="24"/>
                <w:u w:val="single"/>
              </w:rPr>
              <w:t>№ БНГРЭ/12.3</w:t>
            </w:r>
            <w:r w:rsidRPr="00DA1FBD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</w:tc>
      </w:tr>
      <w:tr w:rsidR="00322003" w:rsidRPr="004F6EB3" w:rsidTr="00C02BAE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261" w:type="dxa"/>
          </w:tcPr>
          <w:p w:rsidR="00322003" w:rsidRPr="00DA1FBD" w:rsidRDefault="003947A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01.12.16 г по 03.03</w:t>
            </w:r>
            <w:r w:rsidR="004F6EB3" w:rsidRPr="00DA1FBD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284"/>
        </w:trPr>
        <w:tc>
          <w:tcPr>
            <w:tcW w:w="10065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C02BAE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C02BAE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BB25D2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BB25D2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2016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B11" w:rsidRDefault="00975B11" w:rsidP="004F6EB3">
      <w:pPr>
        <w:pStyle w:val="a6"/>
      </w:pPr>
      <w:r>
        <w:separator/>
      </w:r>
    </w:p>
  </w:endnote>
  <w:endnote w:type="continuationSeparator" w:id="1">
    <w:p w:rsidR="00975B11" w:rsidRDefault="00975B1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B11" w:rsidRDefault="00975B11" w:rsidP="004F6EB3">
      <w:pPr>
        <w:pStyle w:val="a6"/>
      </w:pPr>
      <w:r>
        <w:separator/>
      </w:r>
    </w:p>
  </w:footnote>
  <w:footnote w:type="continuationSeparator" w:id="1">
    <w:p w:rsidR="00975B11" w:rsidRDefault="00975B1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8D4608" w:rsidRPr="00F2256F">
      <w:rPr>
        <w:rFonts w:ascii="Times New Roman" w:hAnsi="Times New Roman"/>
        <w:b/>
        <w:sz w:val="24"/>
        <w:u w:val="single"/>
      </w:rPr>
      <w:t>№ БНГРЭ/12.</w:t>
    </w:r>
    <w:r w:rsidR="00C02BAE">
      <w:rPr>
        <w:rFonts w:ascii="Times New Roman" w:hAnsi="Times New Roman"/>
        <w:b/>
        <w:sz w:val="24"/>
        <w:u w:val="single"/>
      </w:rPr>
      <w:t>3</w:t>
    </w:r>
    <w:r w:rsidR="00C02BAE" w:rsidRPr="00F2256F">
      <w:rPr>
        <w:rFonts w:ascii="Times New Roman" w:hAnsi="Times New Roman"/>
        <w:b/>
        <w:sz w:val="24"/>
        <w:u w:val="single"/>
      </w:rPr>
      <w:t xml:space="preserve"> </w:t>
    </w:r>
    <w:r w:rsidRPr="00F2256F">
      <w:rPr>
        <w:rFonts w:ascii="Times New Roman" w:hAnsi="Times New Roman"/>
        <w:b/>
        <w:sz w:val="24"/>
        <w:u w:val="single"/>
      </w:rPr>
      <w:t>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9741D"/>
    <w:rsid w:val="00153B6B"/>
    <w:rsid w:val="0018042E"/>
    <w:rsid w:val="001B595E"/>
    <w:rsid w:val="001D4D71"/>
    <w:rsid w:val="0023771C"/>
    <w:rsid w:val="002879E1"/>
    <w:rsid w:val="002B11B1"/>
    <w:rsid w:val="00312ED5"/>
    <w:rsid w:val="00322003"/>
    <w:rsid w:val="0035196D"/>
    <w:rsid w:val="003625EB"/>
    <w:rsid w:val="003947A3"/>
    <w:rsid w:val="004F6EB3"/>
    <w:rsid w:val="00512C5C"/>
    <w:rsid w:val="005E4130"/>
    <w:rsid w:val="00603850"/>
    <w:rsid w:val="0067087F"/>
    <w:rsid w:val="006C56CC"/>
    <w:rsid w:val="00764458"/>
    <w:rsid w:val="00773E7F"/>
    <w:rsid w:val="007C3553"/>
    <w:rsid w:val="00870A76"/>
    <w:rsid w:val="0089593F"/>
    <w:rsid w:val="008A062E"/>
    <w:rsid w:val="008D4608"/>
    <w:rsid w:val="00917EB9"/>
    <w:rsid w:val="00934C4E"/>
    <w:rsid w:val="00975B11"/>
    <w:rsid w:val="00A26D35"/>
    <w:rsid w:val="00A379CA"/>
    <w:rsid w:val="00A710BF"/>
    <w:rsid w:val="00B46940"/>
    <w:rsid w:val="00BB25D2"/>
    <w:rsid w:val="00BC665F"/>
    <w:rsid w:val="00BD6C0B"/>
    <w:rsid w:val="00BE626C"/>
    <w:rsid w:val="00C02233"/>
    <w:rsid w:val="00C02BAE"/>
    <w:rsid w:val="00C51765"/>
    <w:rsid w:val="00C56435"/>
    <w:rsid w:val="00C801AF"/>
    <w:rsid w:val="00C97599"/>
    <w:rsid w:val="00CE00DE"/>
    <w:rsid w:val="00CF34E0"/>
    <w:rsid w:val="00D208D9"/>
    <w:rsid w:val="00DA1FBD"/>
    <w:rsid w:val="00E95D68"/>
    <w:rsid w:val="00F16E00"/>
    <w:rsid w:val="00F2256F"/>
    <w:rsid w:val="00F270B6"/>
    <w:rsid w:val="00F3753B"/>
    <w:rsid w:val="00F70947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26</cp:revision>
  <dcterms:created xsi:type="dcterms:W3CDTF">2015-09-04T08:14:00Z</dcterms:created>
  <dcterms:modified xsi:type="dcterms:W3CDTF">2016-10-12T10:38:00Z</dcterms:modified>
</cp:coreProperties>
</file>